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7D0C26">
        <w:rPr>
          <w:rFonts w:cs="Arial"/>
          <w:b/>
          <w:sz w:val="20"/>
          <w:szCs w:val="20"/>
        </w:rPr>
        <w:t>ANEXO IV</w:t>
      </w:r>
    </w:p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>FORMULÁRIO DE DESLIGAMENTO – TRABALHO REMOTO</w:t>
      </w:r>
    </w:p>
    <w:tbl>
      <w:tblPr>
        <w:tblStyle w:val="TableNormal"/>
        <w:tblpPr w:leftFromText="141" w:rightFromText="141" w:vertAnchor="text" w:horzAnchor="margin" w:tblpXSpec="center" w:tblpY="125"/>
        <w:tblW w:w="9498" w:type="dxa"/>
        <w:jc w:val="center"/>
        <w:tblCellMar>
          <w:left w:w="108" w:type="dxa"/>
          <w:right w:w="108" w:type="dxa"/>
        </w:tblCellMar>
        <w:tblLook w:val="01E0"/>
      </w:tblPr>
      <w:tblGrid>
        <w:gridCol w:w="9498"/>
      </w:tblGrid>
      <w:tr w:rsidR="007D0C26" w:rsidRPr="007D0C26" w:rsidTr="007D0C26">
        <w:trPr>
          <w:trHeight w:val="416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7D0C26" w:rsidRPr="007D0C26" w:rsidTr="007D0C26">
        <w:trPr>
          <w:trHeight w:val="408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Nº Funcional:</w:t>
            </w:r>
          </w:p>
        </w:tc>
      </w:tr>
      <w:tr w:rsidR="007D0C26" w:rsidRPr="007D0C26" w:rsidTr="007D0C26">
        <w:trPr>
          <w:trHeight w:val="408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ind w:left="57" w:right="-5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E-mail Funcional e/ou pessoal:</w:t>
            </w:r>
          </w:p>
        </w:tc>
      </w:tr>
      <w:tr w:rsidR="007D0C26" w:rsidRPr="007D0C26" w:rsidTr="007D0C26">
        <w:trPr>
          <w:trHeight w:val="408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ind w:left="57" w:right="-57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Celular: ( )</w:t>
            </w:r>
          </w:p>
        </w:tc>
      </w:tr>
      <w:tr w:rsidR="007D0C26" w:rsidRPr="007D0C26" w:rsidTr="007D0C26">
        <w:trPr>
          <w:trHeight w:val="413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7D0C26" w:rsidRPr="007D0C26" w:rsidTr="007D0C26">
        <w:trPr>
          <w:trHeight w:val="434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Unidade de Lotação:</w:t>
            </w:r>
          </w:p>
        </w:tc>
      </w:tr>
      <w:tr w:rsidR="007D0C26" w:rsidRPr="007D0C26" w:rsidTr="007D0C26">
        <w:trPr>
          <w:trHeight w:val="398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ind w:left="57" w:right="-57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 xml:space="preserve">Chefe Imediato: </w:t>
            </w:r>
          </w:p>
        </w:tc>
      </w:tr>
    </w:tbl>
    <w:p w:rsidR="00EB4B85" w:rsidRPr="007D0C26" w:rsidRDefault="00EB4B85" w:rsidP="00EB4B85">
      <w:pPr>
        <w:rPr>
          <w:rFonts w:cs="Arial"/>
          <w:sz w:val="20"/>
          <w:szCs w:val="20"/>
        </w:rPr>
      </w:pP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>A PARTIR DE</w:t>
      </w:r>
      <w:r w:rsidRPr="007D0C26">
        <w:rPr>
          <w:rFonts w:cs="Arial"/>
          <w:sz w:val="20"/>
          <w:szCs w:val="20"/>
        </w:rPr>
        <w:t xml:space="preserve"> ____/____/______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proofErr w:type="gramStart"/>
      <w:r w:rsidRPr="007D0C26">
        <w:rPr>
          <w:rFonts w:cs="Arial"/>
          <w:sz w:val="20"/>
          <w:szCs w:val="20"/>
        </w:rPr>
        <w:t xml:space="preserve">( </w:t>
      </w:r>
      <w:r w:rsidR="001F6691">
        <w:rPr>
          <w:rFonts w:cs="Arial"/>
          <w:sz w:val="20"/>
          <w:szCs w:val="20"/>
        </w:rPr>
        <w:t xml:space="preserve"> </w:t>
      </w:r>
      <w:proofErr w:type="gramEnd"/>
      <w:r w:rsidR="001F6691">
        <w:rPr>
          <w:rFonts w:cs="Arial"/>
          <w:sz w:val="20"/>
          <w:szCs w:val="20"/>
        </w:rPr>
        <w:t>) a pedido do servidor público;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proofErr w:type="gramStart"/>
      <w:r w:rsidRPr="007D0C26">
        <w:rPr>
          <w:rFonts w:cs="Arial"/>
          <w:sz w:val="20"/>
          <w:szCs w:val="20"/>
        </w:rPr>
        <w:t xml:space="preserve">(  </w:t>
      </w:r>
      <w:proofErr w:type="gramEnd"/>
      <w:r w:rsidRPr="007D0C26">
        <w:rPr>
          <w:rFonts w:cs="Arial"/>
          <w:sz w:val="20"/>
          <w:szCs w:val="20"/>
        </w:rPr>
        <w:t>) pela finalização ou descontinuidade do trabalho remoto.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OBSERVAÇÕES: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_________________________________________________________________________________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_________________________________________________________________________________.</w: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Palmas, ____ de _________________ de ________.</w:t>
      </w:r>
    </w:p>
    <w:p w:rsidR="00EB4B85" w:rsidRPr="007D0C26" w:rsidRDefault="005B0007" w:rsidP="00EB4B85">
      <w:pPr>
        <w:jc w:val="center"/>
        <w:rPr>
          <w:rFonts w:cs="Arial"/>
          <w:sz w:val="20"/>
          <w:szCs w:val="20"/>
        </w:rPr>
      </w:pPr>
      <w:r w:rsidRPr="005B0007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0" o:spid="_x0000_s1035" type="#_x0000_t202" style="position:absolute;left:0;text-align:left;margin-left:163.1pt;margin-top:7.45pt;width:133.75pt;height:2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Servidor</w:t>
      </w:r>
    </w:p>
    <w:p w:rsidR="00EB4B85" w:rsidRPr="007D0C26" w:rsidRDefault="005B0007" w:rsidP="00EB4B85">
      <w:pPr>
        <w:jc w:val="center"/>
        <w:rPr>
          <w:rFonts w:cs="Arial"/>
          <w:sz w:val="20"/>
          <w:szCs w:val="20"/>
        </w:rPr>
      </w:pPr>
      <w:r w:rsidRPr="005B0007">
        <w:rPr>
          <w:noProof/>
          <w:lang w:eastAsia="pt-BR"/>
        </w:rPr>
        <w:pict>
          <v:shape id="Caixa de texto 11" o:spid="_x0000_s1036" type="#_x0000_t202" style="position:absolute;left:0;text-align:left;margin-left:164.7pt;margin-top:6.75pt;width:133.75pt;height:2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Chefe Imediato</w:t>
      </w:r>
    </w:p>
    <w:p w:rsidR="00EB4B85" w:rsidRPr="007D0C26" w:rsidRDefault="005B0007" w:rsidP="00EB4B85">
      <w:pPr>
        <w:jc w:val="center"/>
        <w:rPr>
          <w:rFonts w:cs="Arial"/>
          <w:sz w:val="20"/>
          <w:szCs w:val="20"/>
        </w:rPr>
      </w:pPr>
      <w:r w:rsidRPr="005B0007">
        <w:rPr>
          <w:noProof/>
          <w:lang w:eastAsia="pt-BR"/>
        </w:rPr>
        <w:pict>
          <v:shape id="Caixa de texto 12" o:spid="_x0000_s1037" type="#_x0000_t202" style="position:absolute;left:0;text-align:left;margin-left:163pt;margin-top:6.5pt;width:133.7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Chefe Mediato</w:t>
      </w:r>
    </w:p>
    <w:p w:rsidR="00EB4B85" w:rsidRPr="007D0C26" w:rsidRDefault="005B0007" w:rsidP="00EB4B85">
      <w:pPr>
        <w:jc w:val="center"/>
        <w:rPr>
          <w:rFonts w:cs="Arial"/>
          <w:sz w:val="20"/>
          <w:szCs w:val="20"/>
        </w:rPr>
      </w:pPr>
      <w:r w:rsidRPr="005B0007">
        <w:rPr>
          <w:noProof/>
          <w:lang w:eastAsia="pt-BR"/>
        </w:rPr>
        <w:pict>
          <v:shape id="Caixa de texto 13" o:spid="_x0000_s1038" type="#_x0000_t202" style="position:absolute;left:0;text-align:left;margin-left:163.9pt;margin-top:6.95pt;width:133.75pt;height:2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Gerência de Gestão de Pessoas - GGP </w:t>
      </w:r>
    </w:p>
    <w:p w:rsidR="001F6691" w:rsidRDefault="001F6691" w:rsidP="00EB4B85">
      <w:pPr>
        <w:jc w:val="center"/>
        <w:rPr>
          <w:rFonts w:cs="Arial"/>
          <w:sz w:val="20"/>
          <w:szCs w:val="20"/>
        </w:rPr>
      </w:pPr>
    </w:p>
    <w:p w:rsidR="001F6691" w:rsidRDefault="001F6691" w:rsidP="00EB4B85">
      <w:pPr>
        <w:jc w:val="center"/>
        <w:rPr>
          <w:rFonts w:cs="Arial"/>
          <w:sz w:val="20"/>
          <w:szCs w:val="20"/>
        </w:rPr>
      </w:pPr>
    </w:p>
    <w:p w:rsidR="001F6691" w:rsidRDefault="001F6691" w:rsidP="00EB4B85">
      <w:pPr>
        <w:jc w:val="center"/>
        <w:rPr>
          <w:rFonts w:cs="Arial"/>
          <w:sz w:val="20"/>
          <w:szCs w:val="20"/>
        </w:rPr>
      </w:pPr>
    </w:p>
    <w:p w:rsidR="001F6691" w:rsidRDefault="001F6691" w:rsidP="00EB4B85">
      <w:pPr>
        <w:jc w:val="center"/>
        <w:rPr>
          <w:rFonts w:cs="Arial"/>
          <w:sz w:val="20"/>
          <w:szCs w:val="20"/>
        </w:rPr>
      </w:pPr>
    </w:p>
    <w:p w:rsidR="001F6691" w:rsidRPr="007D0C26" w:rsidRDefault="001F6691" w:rsidP="00EB4B85">
      <w:pPr>
        <w:jc w:val="center"/>
        <w:rPr>
          <w:rFonts w:cs="Arial"/>
          <w:sz w:val="20"/>
          <w:szCs w:val="20"/>
        </w:rPr>
      </w:pPr>
    </w:p>
    <w:sectPr w:rsidR="001F6691" w:rsidRPr="007D0C26" w:rsidSect="00092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1134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37" w:rsidRDefault="00C40037">
      <w:pPr>
        <w:spacing w:line="240" w:lineRule="auto"/>
      </w:pPr>
      <w:r>
        <w:separator/>
      </w:r>
    </w:p>
  </w:endnote>
  <w:endnote w:type="continuationSeparator" w:id="0">
    <w:p w:rsidR="00C40037" w:rsidRDefault="00C40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3" w:rsidRDefault="002E24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70816"/>
      <w:docPartObj>
        <w:docPartGallery w:val="Page Numbers (Bottom of Page)"/>
        <w:docPartUnique/>
      </w:docPartObj>
    </w:sdtPr>
    <w:sdtContent>
      <w:p w:rsidR="00C40037" w:rsidRDefault="005B0007">
        <w:pPr>
          <w:pStyle w:val="Rodap"/>
          <w:jc w:val="right"/>
        </w:pPr>
        <w:r>
          <w:fldChar w:fldCharType="begin"/>
        </w:r>
        <w:r w:rsidR="00C40037">
          <w:instrText>PAGE</w:instrText>
        </w:r>
        <w:r>
          <w:fldChar w:fldCharType="separate"/>
        </w:r>
        <w:r w:rsidR="002E24D3">
          <w:rPr>
            <w:noProof/>
          </w:rPr>
          <w:t>1</w:t>
        </w:r>
        <w:r>
          <w:fldChar w:fldCharType="end"/>
        </w:r>
      </w:p>
    </w:sdtContent>
  </w:sdt>
  <w:p w:rsidR="00C40037" w:rsidRDefault="00C40037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0" t="0" r="0" b="0"/>
          <wp:docPr id="21" name="Imagem 4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4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3" w:rsidRDefault="002E24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37" w:rsidRDefault="00C40037">
      <w:pPr>
        <w:spacing w:line="240" w:lineRule="auto"/>
      </w:pPr>
      <w:r>
        <w:separator/>
      </w:r>
    </w:p>
  </w:footnote>
  <w:footnote w:type="continuationSeparator" w:id="0">
    <w:p w:rsidR="00C40037" w:rsidRDefault="00C400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3" w:rsidRDefault="002E24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3" w:rsidRDefault="002E24D3" w:rsidP="002E24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23590" cy="858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037" w:rsidRDefault="00C40037" w:rsidP="00254966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D3" w:rsidRDefault="002E24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0DB"/>
    <w:multiLevelType w:val="multilevel"/>
    <w:tmpl w:val="FF16A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9E3272"/>
    <w:multiLevelType w:val="hybridMultilevel"/>
    <w:tmpl w:val="8AD20782"/>
    <w:lvl w:ilvl="0" w:tplc="206061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C467FA"/>
    <w:multiLevelType w:val="multilevel"/>
    <w:tmpl w:val="5C963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25981"/>
    <w:rsid w:val="0004050F"/>
    <w:rsid w:val="00092CD8"/>
    <w:rsid w:val="000A575F"/>
    <w:rsid w:val="000B6AB9"/>
    <w:rsid w:val="000C5A06"/>
    <w:rsid w:val="000E718C"/>
    <w:rsid w:val="001F6691"/>
    <w:rsid w:val="00211FC8"/>
    <w:rsid w:val="00254966"/>
    <w:rsid w:val="00277068"/>
    <w:rsid w:val="002B5899"/>
    <w:rsid w:val="002C2BA6"/>
    <w:rsid w:val="002E24D3"/>
    <w:rsid w:val="00325981"/>
    <w:rsid w:val="0033561F"/>
    <w:rsid w:val="00384825"/>
    <w:rsid w:val="003A24E3"/>
    <w:rsid w:val="00403A21"/>
    <w:rsid w:val="00520EF2"/>
    <w:rsid w:val="00537C3F"/>
    <w:rsid w:val="00555A0C"/>
    <w:rsid w:val="005679A9"/>
    <w:rsid w:val="0058532F"/>
    <w:rsid w:val="005A7BE9"/>
    <w:rsid w:val="005B0007"/>
    <w:rsid w:val="005D3202"/>
    <w:rsid w:val="00605815"/>
    <w:rsid w:val="0063042C"/>
    <w:rsid w:val="00684AD7"/>
    <w:rsid w:val="006B5B52"/>
    <w:rsid w:val="006D70BD"/>
    <w:rsid w:val="00700F2B"/>
    <w:rsid w:val="00707B9A"/>
    <w:rsid w:val="0073011D"/>
    <w:rsid w:val="007D0C26"/>
    <w:rsid w:val="00880FE0"/>
    <w:rsid w:val="00914695"/>
    <w:rsid w:val="0093364D"/>
    <w:rsid w:val="0094074D"/>
    <w:rsid w:val="0099019B"/>
    <w:rsid w:val="009B5D0E"/>
    <w:rsid w:val="009C126E"/>
    <w:rsid w:val="009C3CAE"/>
    <w:rsid w:val="00A33D08"/>
    <w:rsid w:val="00A86CE0"/>
    <w:rsid w:val="00AA70A4"/>
    <w:rsid w:val="00AB315C"/>
    <w:rsid w:val="00AC18C4"/>
    <w:rsid w:val="00AF3BF7"/>
    <w:rsid w:val="00B10D9C"/>
    <w:rsid w:val="00B84010"/>
    <w:rsid w:val="00BF50AE"/>
    <w:rsid w:val="00C40037"/>
    <w:rsid w:val="00C918AD"/>
    <w:rsid w:val="00D6233C"/>
    <w:rsid w:val="00E15A89"/>
    <w:rsid w:val="00E93C52"/>
    <w:rsid w:val="00EB4B85"/>
    <w:rsid w:val="00EE3A86"/>
    <w:rsid w:val="00F12270"/>
    <w:rsid w:val="00F35290"/>
    <w:rsid w:val="00F724B5"/>
    <w:rsid w:val="00FD3D35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07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5B0007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5B0007"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sid w:val="005B0007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sid w:val="005B000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5B0007"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sid w:val="005B0007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sid w:val="005B0007"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sid w:val="005B0007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5B0007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rsid w:val="005B00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5B0007"/>
    <w:pPr>
      <w:spacing w:after="140" w:line="276" w:lineRule="auto"/>
    </w:pPr>
  </w:style>
  <w:style w:type="paragraph" w:styleId="Lista">
    <w:name w:val="List"/>
    <w:basedOn w:val="Corpodetexto"/>
    <w:rsid w:val="005B0007"/>
    <w:rPr>
      <w:rFonts w:cs="Lucida Sans"/>
    </w:rPr>
  </w:style>
  <w:style w:type="paragraph" w:styleId="Legenda">
    <w:name w:val="caption"/>
    <w:basedOn w:val="Normal"/>
    <w:qFormat/>
    <w:rsid w:val="005B000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5B0007"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rsid w:val="005B0007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rsid w:val="005B000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rsid w:val="005B000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5B0007"/>
  </w:style>
  <w:style w:type="paragraph" w:styleId="Cabealho">
    <w:name w:val="header"/>
    <w:basedOn w:val="Normal"/>
    <w:unhideWhenUsed/>
    <w:rsid w:val="005B000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rsid w:val="005B0007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rsid w:val="005B0007"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rsid w:val="005B0007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rsid w:val="005B0007"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5B0007"/>
  </w:style>
  <w:style w:type="table" w:styleId="Tabelacomgrade">
    <w:name w:val="Table Grid"/>
    <w:basedOn w:val="Tabelanormal"/>
    <w:rsid w:val="005B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5B000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C701-F351-43B8-95EE-F516A835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5</cp:revision>
  <cp:lastPrinted>2020-09-17T11:46:00Z</cp:lastPrinted>
  <dcterms:created xsi:type="dcterms:W3CDTF">2020-10-23T13:51:00Z</dcterms:created>
  <dcterms:modified xsi:type="dcterms:W3CDTF">2021-03-02T14:36:00Z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